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4C" w:rsidRPr="00476C4C" w:rsidRDefault="00476C4C" w:rsidP="00476C4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6C4C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Зачисление в 10 класс</w:t>
      </w:r>
    </w:p>
    <w:p w:rsidR="00476C4C" w:rsidRPr="00476C4C" w:rsidRDefault="00476C4C" w:rsidP="00476C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Прием учащихся в 10 класс проводится с соответствии с Порядком приема граждан в общеобразовательные учреждения (утвержден приказом министерства образования и науки РФ от 15.02.2012г № 107) и Постановлением Правительства Ставропольского края от 21 июля 2014г №286-п «Об утверждении Порядка организации отбора обучающихся при приеме либо переводе в государственные образовательные учреждения Ставропольского края и муниципальные образовательные организации Ставропольского края для получения</w:t>
      </w:r>
      <w:proofErr w:type="gramEnd"/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основного общег</w:t>
      </w:r>
      <w:r w:rsidR="00495A79" w:rsidRPr="00CB04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и среднего общего образования».</w:t>
      </w:r>
    </w:p>
    <w:p w:rsidR="00476C4C" w:rsidRPr="00476C4C" w:rsidRDefault="00476C4C" w:rsidP="00476C4C">
      <w:pPr>
        <w:spacing w:before="274" w:after="274" w:line="240" w:lineRule="auto"/>
        <w:ind w:right="1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МБОУ СОШ № </w:t>
      </w:r>
      <w:r w:rsidR="00495A79" w:rsidRPr="00CB04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95A79" w:rsidRPr="00CB04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доводит до Вашего сведения</w:t>
      </w: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что на основании Порядка организации </w:t>
      </w:r>
      <w:r w:rsidR="00495A79" w:rsidRPr="00CB04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приёма </w:t>
      </w:r>
      <w:proofErr w:type="gramStart"/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обучающихся</w:t>
      </w:r>
      <w:proofErr w:type="gramEnd"/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получения среднего общего образования в классы профильного обучения в МБОУ СОШ № </w:t>
      </w:r>
      <w:r w:rsidR="00495A79" w:rsidRPr="00CB04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476C4C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в июне 2023г</w:t>
      </w:r>
      <w:r w:rsidRPr="00476C4C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 </w:t>
      </w: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 можете подать заявление для приема </w:t>
      </w:r>
      <w:r w:rsidR="00495A79" w:rsidRPr="00CB04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 класс</w:t>
      </w: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476C4C" w:rsidRPr="00476C4C" w:rsidRDefault="00495A79" w:rsidP="00476C4C">
      <w:pPr>
        <w:spacing w:before="274" w:after="274" w:line="240" w:lineRule="auto"/>
        <w:ind w:right="1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4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</w:t>
      </w:r>
      <w:r w:rsidR="00476C4C" w:rsidRPr="00476C4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ыпускники 9-х классов представляют в школу:</w:t>
      </w:r>
    </w:p>
    <w:p w:rsidR="00476C4C" w:rsidRPr="00476C4C" w:rsidRDefault="00476C4C" w:rsidP="00476C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учащегося о приеме на имя директора общеобразовательного учреждения (Приложение 1);</w:t>
      </w:r>
    </w:p>
    <w:p w:rsidR="00476C4C" w:rsidRPr="00476C4C" w:rsidRDefault="00476C4C" w:rsidP="00476C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аттестат об основном общем образовании или копию аттестата об основном общем образовании, если обучающийся проходил обучение в другой образовательной организации;</w:t>
      </w:r>
    </w:p>
    <w:p w:rsidR="00476C4C" w:rsidRPr="00476C4C" w:rsidRDefault="00476C4C" w:rsidP="00476C4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выписки из протоколов ГИА по обязательным предметам (русскому языку и математике) и по соответствующим профильным предметам, если </w:t>
      </w:r>
      <w:proofErr w:type="gramStart"/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обучающийся</w:t>
      </w:r>
      <w:proofErr w:type="gramEnd"/>
      <w:r w:rsidRPr="00476C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проходил обучение в другой образовательной организации;</w:t>
      </w:r>
    </w:p>
    <w:p w:rsidR="00495A79" w:rsidRPr="00CB048D" w:rsidRDefault="00495A79" w:rsidP="00476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6666"/>
          <w:sz w:val="26"/>
          <w:szCs w:val="26"/>
          <w:lang w:eastAsia="ru-RU"/>
        </w:rPr>
      </w:pPr>
    </w:p>
    <w:p w:rsidR="00495A79" w:rsidRPr="00CB048D" w:rsidRDefault="00495A79" w:rsidP="00476C4C">
      <w:pPr>
        <w:spacing w:before="274" w:after="274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B04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МБОУ СОШ №1 открываются профильные </w:t>
      </w:r>
      <w:r w:rsidRPr="00CB048D">
        <w:rPr>
          <w:rFonts w:ascii="Times New Roman" w:hAnsi="Times New Roman" w:cs="Times New Roman"/>
          <w:sz w:val="26"/>
          <w:szCs w:val="26"/>
        </w:rPr>
        <w:t>психолого-педагогические классы – это первая ступень непрерывного педагогического профессионального образования в нашей стране. Работа по их созданию и развитию ведется с 2021 года.</w:t>
      </w:r>
    </w:p>
    <w:p w:rsidR="00495A79" w:rsidRPr="00CB048D" w:rsidRDefault="00495A79" w:rsidP="00476C4C">
      <w:pPr>
        <w:spacing w:before="274" w:after="274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B048D">
        <w:rPr>
          <w:rFonts w:ascii="Times New Roman" w:hAnsi="Times New Roman" w:cs="Times New Roman"/>
          <w:sz w:val="26"/>
          <w:szCs w:val="26"/>
        </w:rPr>
        <w:t>Создание профильных классов содействует решению нескольких задач: способствовать выявлению учеников с педагогической одаренностью для восполнения дефицита профессионально подготовленных учителей в регионах; снизить долю отсева студентов педвузов; закрепить в профессии молодых педагогов в первые три года их работы. Еще одна важная задача на уровне регионов – это развитие социального партнерства между образовательными организациями и местным сообществом.</w:t>
      </w:r>
    </w:p>
    <w:p w:rsidR="00495A79" w:rsidRPr="00CB048D" w:rsidRDefault="00495A79" w:rsidP="00476C4C">
      <w:pPr>
        <w:spacing w:before="274" w:after="274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48D">
        <w:rPr>
          <w:rFonts w:ascii="Times New Roman" w:hAnsi="Times New Roman" w:cs="Times New Roman"/>
          <w:sz w:val="26"/>
          <w:szCs w:val="26"/>
        </w:rPr>
        <w:t>Для ребят учеба в психолого-педагогическом классе – это возможность получить первое представление о педагогической профессии; сформировать отношение к учителю как к профессионалу; сориентироваться в системе ценностей, которая отражает специфику работы учителя. Содержание деятельности в психолого-педагогических классах предполагает развитие профессиональных интересов и самоопределения, соотнесение своих возможностей, особенностей с представлениями о профессии.</w:t>
      </w:r>
    </w:p>
    <w:p w:rsidR="00840FF5" w:rsidRDefault="00840FF5">
      <w:bookmarkStart w:id="0" w:name="_GoBack"/>
      <w:bookmarkEnd w:id="0"/>
    </w:p>
    <w:sectPr w:rsidR="00840FF5" w:rsidSect="006A0E60">
      <w:type w:val="continuous"/>
      <w:pgSz w:w="11906" w:h="16838"/>
      <w:pgMar w:top="567" w:right="851" w:bottom="425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5D45"/>
    <w:multiLevelType w:val="multilevel"/>
    <w:tmpl w:val="B1D8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3A"/>
    <w:rsid w:val="00336C3A"/>
    <w:rsid w:val="00476C4C"/>
    <w:rsid w:val="00495A79"/>
    <w:rsid w:val="006A0E60"/>
    <w:rsid w:val="00840FF5"/>
    <w:rsid w:val="00C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Замдирнач</dc:creator>
  <cp:keywords/>
  <dc:description/>
  <cp:lastModifiedBy>Замдирнач</cp:lastModifiedBy>
  <cp:revision>2</cp:revision>
  <dcterms:created xsi:type="dcterms:W3CDTF">2023-07-20T05:53:00Z</dcterms:created>
  <dcterms:modified xsi:type="dcterms:W3CDTF">2023-07-20T11:13:00Z</dcterms:modified>
</cp:coreProperties>
</file>